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CD" w:rsidRPr="00322C08" w:rsidRDefault="00073CF7" w:rsidP="007142CD">
      <w:pPr>
        <w:pStyle w:val="Nagwek1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Nr sprawy: ZS.262.</w:t>
      </w:r>
      <w:r w:rsidR="00C568C5">
        <w:rPr>
          <w:rFonts w:ascii="Calibri" w:hAnsi="Calibri"/>
          <w:b w:val="0"/>
          <w:sz w:val="24"/>
          <w:szCs w:val="24"/>
        </w:rPr>
        <w:t>1</w:t>
      </w:r>
      <w:r w:rsidR="007142CD">
        <w:rPr>
          <w:rFonts w:ascii="Calibri" w:hAnsi="Calibri"/>
          <w:b w:val="0"/>
          <w:sz w:val="24"/>
          <w:szCs w:val="24"/>
        </w:rPr>
        <w:t>.202</w:t>
      </w:r>
      <w:r w:rsidR="00C568C5">
        <w:rPr>
          <w:rFonts w:ascii="Calibri" w:hAnsi="Calibri"/>
          <w:b w:val="0"/>
          <w:sz w:val="24"/>
          <w:szCs w:val="24"/>
        </w:rPr>
        <w:t>3</w:t>
      </w:r>
    </w:p>
    <w:p w:rsidR="00F8618D" w:rsidRPr="000E4290" w:rsidRDefault="00F8618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F8618D" w:rsidRPr="000E4290" w:rsidRDefault="009D53A9" w:rsidP="00C568C5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C568C5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</w:t>
      </w:r>
      <w:r w:rsidR="0091122B" w:rsidRPr="00240843">
        <w:rPr>
          <w:rFonts w:cs="Calibri"/>
          <w:bCs/>
        </w:rPr>
        <w:t>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C55F00">
        <w:rPr>
          <w:rFonts w:asciiTheme="minorHAnsi" w:hAnsiTheme="minorHAnsi" w:cstheme="minorHAnsi"/>
          <w:sz w:val="22"/>
          <w:szCs w:val="22"/>
        </w:rPr>
        <w:t>órych mowa w Rozdziale 10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94514C" w:rsidRDefault="00F8618D" w:rsidP="00C568C5">
      <w:pPr>
        <w:pStyle w:val="Tekstpodstawowy3"/>
        <w:numPr>
          <w:ilvl w:val="0"/>
          <w:numId w:val="3"/>
        </w:numPr>
        <w:tabs>
          <w:tab w:val="left" w:pos="264"/>
        </w:tabs>
        <w:spacing w:after="0" w:line="276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="009451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514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4514C">
        <w:rPr>
          <w:rFonts w:asciiTheme="minorHAnsi" w:hAnsiTheme="minorHAnsi" w:cstheme="minorHAnsi"/>
          <w:sz w:val="22"/>
          <w:szCs w:val="22"/>
        </w:rPr>
        <w:t xml:space="preserve">, </w:t>
      </w:r>
      <w:r w:rsidR="0094514C">
        <w:rPr>
          <w:rFonts w:cs="Calibri"/>
          <w:sz w:val="22"/>
          <w:szCs w:val="22"/>
          <w:lang w:eastAsia="ar-SA"/>
        </w:rPr>
        <w:t>art.</w:t>
      </w:r>
      <w:r w:rsidR="0094514C"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t>Na potrzeby postępowania o udzi</w:t>
      </w:r>
      <w:r w:rsidR="001E4C0D">
        <w:rPr>
          <w:rFonts w:asciiTheme="minorHAnsi" w:hAnsiTheme="minorHAnsi" w:cstheme="minorHAnsi"/>
        </w:rPr>
        <w:t xml:space="preserve">elenie zamówienia publicznego </w:t>
      </w:r>
      <w:proofErr w:type="spellStart"/>
      <w:r w:rsidR="001E4C0D">
        <w:rPr>
          <w:rFonts w:asciiTheme="minorHAnsi" w:hAnsiTheme="minorHAnsi" w:cstheme="minorHAnsi"/>
        </w:rPr>
        <w:t>pn</w:t>
      </w:r>
      <w:proofErr w:type="spellEnd"/>
      <w:r w:rsidR="007A180B" w:rsidRPr="007A180B">
        <w:rPr>
          <w:rFonts w:asciiTheme="minorHAnsi" w:hAnsiTheme="minorHAnsi" w:cstheme="minorHAnsi"/>
        </w:rPr>
        <w:t>:</w:t>
      </w:r>
    </w:p>
    <w:p w:rsidR="00AE5922" w:rsidRPr="007142CD" w:rsidRDefault="00073CF7" w:rsidP="00C568C5">
      <w:pPr>
        <w:pStyle w:val="Akapitzlist"/>
        <w:suppressAutoHyphens/>
        <w:spacing w:after="0" w:line="276" w:lineRule="auto"/>
        <w:ind w:left="0"/>
        <w:jc w:val="both"/>
        <w:rPr>
          <w:rFonts w:eastAsia="MS Mincho" w:cs="Calibri"/>
          <w:bCs/>
        </w:rPr>
      </w:pPr>
      <w:r w:rsidRPr="00073CF7">
        <w:rPr>
          <w:rFonts w:eastAsia="MS Mincho" w:cs="Calibri"/>
          <w:bCs/>
        </w:rPr>
        <w:t>„</w:t>
      </w:r>
      <w:r w:rsidR="00C568C5" w:rsidRPr="00FF78B9">
        <w:rPr>
          <w:rFonts w:cs="Calibri"/>
        </w:rPr>
        <w:t>Rozbudowa, przebudowa i remont sieci wodociągowej wraz z przyłącz</w:t>
      </w:r>
      <w:r w:rsidR="00C568C5">
        <w:rPr>
          <w:rFonts w:cs="Calibri"/>
        </w:rPr>
        <w:t>ami w ul. Zacisze w Nowym Targu</w:t>
      </w:r>
      <w:r w:rsidR="007142CD" w:rsidRPr="00073CF7">
        <w:rPr>
          <w:rFonts w:eastAsia="MS Mincho" w:cs="Calibri"/>
          <w:bCs/>
        </w:rPr>
        <w:t>”</w:t>
      </w:r>
      <w:r w:rsidR="001E4C0D" w:rsidRPr="00073CF7">
        <w:rPr>
          <w:rFonts w:cs="Calibri"/>
        </w:rPr>
        <w:t>,</w:t>
      </w:r>
      <w:r w:rsidR="007142CD" w:rsidRPr="00073CF7">
        <w:rPr>
          <w:rFonts w:cs="Calibri"/>
        </w:rPr>
        <w:t xml:space="preserve"> </w:t>
      </w:r>
      <w:r w:rsidR="00AE5922" w:rsidRPr="00073CF7">
        <w:rPr>
          <w:rFonts w:cstheme="minorHAnsi"/>
        </w:rPr>
        <w:t>prowadzonego przez Miejski Zakład Wodociągów i Kanalizacji w Nowym Targu</w:t>
      </w:r>
      <w:r w:rsidR="00AE5922" w:rsidRPr="00073CF7">
        <w:rPr>
          <w:rFonts w:cstheme="minorHAnsi"/>
          <w:i/>
        </w:rPr>
        <w:t xml:space="preserve">, </w:t>
      </w:r>
      <w:r w:rsidR="00C568C5">
        <w:rPr>
          <w:rFonts w:cstheme="minorHAnsi"/>
          <w:i/>
        </w:rPr>
        <w:t>s</w:t>
      </w:r>
      <w:r w:rsidR="00C568C5">
        <w:rPr>
          <w:rFonts w:cstheme="minorHAnsi"/>
          <w:bCs/>
        </w:rPr>
        <w:t>półka z </w:t>
      </w:r>
      <w:r w:rsidR="00AE5922" w:rsidRPr="00073CF7">
        <w:rPr>
          <w:rFonts w:cstheme="minorHAnsi"/>
          <w:bCs/>
        </w:rPr>
        <w:t xml:space="preserve">ograniczoną odpowiedzialnością, </w:t>
      </w:r>
      <w:r w:rsidR="00AE5922" w:rsidRPr="00073CF7">
        <w:rPr>
          <w:rFonts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5922" w:rsidRDefault="00F8618D" w:rsidP="00C568C5">
      <w:pPr>
        <w:pStyle w:val="Standard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C568C5">
        <w:rPr>
          <w:rFonts w:asciiTheme="minorHAnsi" w:hAnsiTheme="minorHAnsi" w:cstheme="minorHAnsi"/>
          <w:sz w:val="22"/>
          <w:szCs w:val="22"/>
        </w:rPr>
        <w:t>z zamawiającego w </w:t>
      </w:r>
      <w:r w:rsidR="00EE7D49">
        <w:rPr>
          <w:rFonts w:asciiTheme="minorHAnsi" w:hAnsiTheme="minorHAnsi" w:cstheme="minorHAnsi"/>
          <w:sz w:val="22"/>
          <w:szCs w:val="22"/>
        </w:rPr>
        <w:t>Rozdziale 10</w:t>
      </w:r>
      <w:r w:rsidR="00AE5922">
        <w:rPr>
          <w:rFonts w:asciiTheme="minorHAnsi" w:hAnsiTheme="minorHAnsi" w:cstheme="minorHAnsi"/>
          <w:sz w:val="22"/>
          <w:szCs w:val="22"/>
        </w:rPr>
        <w:t xml:space="preserve"> ust. </w:t>
      </w:r>
      <w:r w:rsidRPr="00AE5922">
        <w:rPr>
          <w:rFonts w:asciiTheme="minorHAnsi" w:hAnsiTheme="minorHAnsi" w:cstheme="minorHAnsi"/>
          <w:sz w:val="22"/>
          <w:szCs w:val="22"/>
        </w:rPr>
        <w:t>…..……….. SWZ (wpisać odpowiedni punkt SWZ).</w:t>
      </w:r>
    </w:p>
    <w:p w:rsidR="00AE5922" w:rsidRDefault="00F8618D" w:rsidP="00C568C5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B6F44" w:rsidRDefault="00F8618D" w:rsidP="00C568C5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8618D" w:rsidRPr="00906892" w:rsidRDefault="00F8618D" w:rsidP="00C568C5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</w:t>
      </w:r>
      <w:r w:rsidR="00C568C5">
        <w:rPr>
          <w:rFonts w:asciiTheme="minorHAnsi" w:hAnsiTheme="minorHAnsi" w:cstheme="minorHAnsi"/>
          <w:sz w:val="22"/>
          <w:szCs w:val="22"/>
        </w:rPr>
        <w:t xml:space="preserve">ogłoszeniu o zamówieniu oraz w </w:t>
      </w:r>
      <w:r w:rsidRPr="00906892">
        <w:rPr>
          <w:rFonts w:asciiTheme="minorHAnsi" w:hAnsiTheme="minorHAnsi" w:cstheme="minorHAnsi"/>
          <w:sz w:val="22"/>
          <w:szCs w:val="22"/>
        </w:rPr>
        <w:t>SWZ).</w:t>
      </w:r>
    </w:p>
    <w:p w:rsidR="00F8618D" w:rsidRPr="00AE5922" w:rsidRDefault="00F8618D" w:rsidP="00C568C5">
      <w:pPr>
        <w:pStyle w:val="Standard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F8618D" w:rsidP="00C568C5">
      <w:pPr>
        <w:pStyle w:val="Standard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C568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7A180B" w:rsidRDefault="007A180B" w:rsidP="00C568C5">
      <w:pPr>
        <w:pStyle w:val="Standard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C568C5">
        <w:rPr>
          <w:rFonts w:asciiTheme="minorHAnsi" w:hAnsiTheme="minorHAnsi" w:cstheme="minorHAnsi"/>
          <w:sz w:val="22"/>
          <w:szCs w:val="22"/>
        </w:rPr>
        <w:t>..</w:t>
      </w:r>
    </w:p>
    <w:p w:rsidR="00F2480B" w:rsidRDefault="00F2480B" w:rsidP="00C568C5">
      <w:pPr>
        <w:pStyle w:val="Standard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C568C5">
        <w:rPr>
          <w:rFonts w:asciiTheme="minorHAnsi" w:hAnsiTheme="minorHAnsi" w:cstheme="minorHAnsi"/>
          <w:sz w:val="22"/>
          <w:szCs w:val="22"/>
        </w:rPr>
        <w:t>..</w:t>
      </w:r>
    </w:p>
    <w:p w:rsidR="00073CF7" w:rsidRPr="000C4844" w:rsidRDefault="00073CF7" w:rsidP="00C568C5">
      <w:pPr>
        <w:pStyle w:val="Tekstpodstawowy3"/>
        <w:numPr>
          <w:ilvl w:val="0"/>
          <w:numId w:val="3"/>
        </w:numPr>
        <w:spacing w:after="0"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nie podlegam wykluczeniu na podstawie 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F8618D" w:rsidRPr="00252BF9" w:rsidRDefault="00F8618D" w:rsidP="00C568C5">
      <w:pPr>
        <w:pStyle w:val="Tekstpodstawowy2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55F00" w:rsidRDefault="00C55F0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568C5" w:rsidRDefault="00C568C5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568C5" w:rsidRDefault="00C568C5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C568C5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</w:t>
      </w:r>
      <w:r w:rsidR="00C568C5">
        <w:rPr>
          <w:rFonts w:asciiTheme="minorHAnsi" w:hAnsiTheme="minorHAnsi" w:cstheme="minorHAnsi"/>
          <w:sz w:val="22"/>
          <w:szCs w:val="22"/>
        </w:rPr>
        <w:t>czeniach są aktualne i zgodne z </w:t>
      </w:r>
      <w:r w:rsidRPr="00F2480B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F8618D" w:rsidRPr="00F2480B" w:rsidRDefault="00F2480B" w:rsidP="00F2480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05176E" w:rsidRDefault="0005176E" w:rsidP="00F8618D">
      <w:pPr>
        <w:pStyle w:val="Standard"/>
        <w:widowControl w:val="0"/>
        <w:autoSpaceDE w:val="0"/>
      </w:pP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C568C5">
        <w:rPr>
          <w:rFonts w:asciiTheme="minorHAnsi" w:hAnsiTheme="minorHAnsi" w:cstheme="minorHAnsi"/>
          <w:sz w:val="3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C568C5">
      <w:pPr>
        <w:pStyle w:val="Standard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wykonawcy;</w:t>
      </w:r>
    </w:p>
    <w:p w:rsidR="00F8618D" w:rsidRPr="00F2480B" w:rsidRDefault="00F8618D" w:rsidP="00C568C5">
      <w:pPr>
        <w:pStyle w:val="Standard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każdego ze wspólników konsorcjum;</w:t>
      </w:r>
    </w:p>
    <w:p w:rsidR="00011C50" w:rsidRPr="00C568C5" w:rsidRDefault="00F8618D" w:rsidP="00C568C5">
      <w:pPr>
        <w:pStyle w:val="Standard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568C5">
        <w:rPr>
          <w:rFonts w:asciiTheme="minorHAnsi" w:hAnsiTheme="minorHAnsi" w:cstheme="minorHAnsi"/>
          <w:sz w:val="22"/>
          <w:szCs w:val="22"/>
        </w:rPr>
        <w:t>podmiotów, na zasoby których powołuje się wykonawca w celu spełnienia warunków udziału w</w:t>
      </w:r>
      <w:r w:rsidR="00C568C5">
        <w:rPr>
          <w:rFonts w:asciiTheme="minorHAnsi" w:hAnsiTheme="minorHAnsi" w:cstheme="minorHAnsi"/>
          <w:sz w:val="22"/>
          <w:szCs w:val="22"/>
        </w:rPr>
        <w:t> </w:t>
      </w:r>
      <w:r w:rsidRPr="00C568C5">
        <w:rPr>
          <w:rFonts w:asciiTheme="minorHAnsi" w:hAnsiTheme="minorHAnsi" w:cstheme="minorHAnsi"/>
          <w:sz w:val="22"/>
          <w:szCs w:val="22"/>
        </w:rPr>
        <w:t>postępowaniu.</w:t>
      </w:r>
      <w:bookmarkStart w:id="0" w:name="_GoBack"/>
      <w:bookmarkEnd w:id="0"/>
    </w:p>
    <w:sectPr w:rsidR="00011C50" w:rsidRPr="00C5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7B" w:rsidRDefault="00B3767B" w:rsidP="003558B7">
      <w:pPr>
        <w:spacing w:after="0" w:line="240" w:lineRule="auto"/>
      </w:pPr>
      <w:r>
        <w:separator/>
      </w:r>
    </w:p>
  </w:endnote>
  <w:endnote w:type="continuationSeparator" w:id="0">
    <w:p w:rsidR="00B3767B" w:rsidRDefault="00B3767B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7B" w:rsidRDefault="00B3767B" w:rsidP="003558B7">
      <w:pPr>
        <w:spacing w:after="0" w:line="240" w:lineRule="auto"/>
      </w:pPr>
      <w:r>
        <w:separator/>
      </w:r>
    </w:p>
  </w:footnote>
  <w:footnote w:type="continuationSeparator" w:id="0">
    <w:p w:rsidR="00B3767B" w:rsidRDefault="00B3767B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37A4"/>
    <w:multiLevelType w:val="hybridMultilevel"/>
    <w:tmpl w:val="993C3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04F15"/>
    <w:multiLevelType w:val="hybridMultilevel"/>
    <w:tmpl w:val="41E68EEC"/>
    <w:lvl w:ilvl="0" w:tplc="686ED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2AD2"/>
    <w:multiLevelType w:val="hybridMultilevel"/>
    <w:tmpl w:val="B1AE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47B5B"/>
    <w:multiLevelType w:val="hybridMultilevel"/>
    <w:tmpl w:val="DFB815CA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73CF7"/>
    <w:rsid w:val="00093D93"/>
    <w:rsid w:val="000E4290"/>
    <w:rsid w:val="001E4C0D"/>
    <w:rsid w:val="00252BF9"/>
    <w:rsid w:val="003558B7"/>
    <w:rsid w:val="003B6F44"/>
    <w:rsid w:val="004304EA"/>
    <w:rsid w:val="00471462"/>
    <w:rsid w:val="00484111"/>
    <w:rsid w:val="004923B5"/>
    <w:rsid w:val="004F655E"/>
    <w:rsid w:val="005C6D58"/>
    <w:rsid w:val="00673C30"/>
    <w:rsid w:val="006A4029"/>
    <w:rsid w:val="007142CD"/>
    <w:rsid w:val="00752B60"/>
    <w:rsid w:val="007A180B"/>
    <w:rsid w:val="00906892"/>
    <w:rsid w:val="0091122B"/>
    <w:rsid w:val="0094514C"/>
    <w:rsid w:val="009D53A9"/>
    <w:rsid w:val="00AE5922"/>
    <w:rsid w:val="00B3767B"/>
    <w:rsid w:val="00BA5F0C"/>
    <w:rsid w:val="00BB4C84"/>
    <w:rsid w:val="00BE758A"/>
    <w:rsid w:val="00C55F00"/>
    <w:rsid w:val="00C568C5"/>
    <w:rsid w:val="00DE353C"/>
    <w:rsid w:val="00E2490A"/>
    <w:rsid w:val="00ED68E3"/>
    <w:rsid w:val="00EE7D49"/>
    <w:rsid w:val="00F17E8F"/>
    <w:rsid w:val="00F2480B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42CD"/>
    <w:rPr>
      <w:rFonts w:ascii="Tahoma" w:eastAsia="Times New Roman" w:hAnsi="Tahoma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C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3CF7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42CD"/>
    <w:rPr>
      <w:rFonts w:ascii="Tahoma" w:eastAsia="Times New Roman" w:hAnsi="Tahoma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C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3CF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2</cp:revision>
  <dcterms:created xsi:type="dcterms:W3CDTF">2023-02-09T09:05:00Z</dcterms:created>
  <dcterms:modified xsi:type="dcterms:W3CDTF">2023-02-09T09:05:00Z</dcterms:modified>
</cp:coreProperties>
</file>